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2" w:rsidRPr="009E70AA" w:rsidRDefault="00ED1DF2" w:rsidP="00ED1DF2">
      <w:pPr>
        <w:spacing w:line="320" w:lineRule="exact"/>
        <w:jc w:val="center"/>
        <w:rPr>
          <w:b/>
          <w:sz w:val="22"/>
          <w:szCs w:val="22"/>
        </w:rPr>
      </w:pPr>
      <w:r w:rsidRPr="009E2B69">
        <w:rPr>
          <w:b/>
          <w:bCs/>
          <w:sz w:val="22"/>
          <w:szCs w:val="22"/>
        </w:rPr>
        <w:t>Contributi per ambulanze, autoveicoli per attività sanitarie e beni strumentali</w:t>
      </w:r>
      <w:r>
        <w:rPr>
          <w:b/>
          <w:sz w:val="22"/>
          <w:szCs w:val="22"/>
        </w:rPr>
        <w:t xml:space="preserve"> – Anno 2017</w:t>
      </w:r>
    </w:p>
    <w:p w:rsidR="00ED1DF2" w:rsidRPr="00ED1DF2" w:rsidRDefault="00ED1DF2" w:rsidP="00ED1DF2">
      <w:pPr>
        <w:spacing w:line="320" w:lineRule="exact"/>
        <w:jc w:val="center"/>
        <w:rPr>
          <w:b/>
          <w:i/>
          <w:sz w:val="32"/>
          <w:szCs w:val="32"/>
        </w:rPr>
      </w:pPr>
      <w:r w:rsidRPr="00ED1DF2">
        <w:rPr>
          <w:b/>
          <w:i/>
          <w:sz w:val="32"/>
          <w:szCs w:val="32"/>
        </w:rPr>
        <w:t>GUIDA OPERATIVA</w:t>
      </w:r>
    </w:p>
    <w:p w:rsidR="006B59FF" w:rsidRDefault="006B59FF" w:rsidP="00ED1DF2">
      <w:pPr>
        <w:spacing w:line="320" w:lineRule="exact"/>
        <w:jc w:val="both"/>
        <w:rPr>
          <w:sz w:val="22"/>
          <w:szCs w:val="22"/>
        </w:rPr>
      </w:pPr>
    </w:p>
    <w:p w:rsidR="00361BCF" w:rsidRDefault="00361BCF" w:rsidP="00ED1DF2">
      <w:pPr>
        <w:spacing w:line="320" w:lineRule="exact"/>
        <w:jc w:val="both"/>
        <w:rPr>
          <w:sz w:val="22"/>
          <w:szCs w:val="22"/>
        </w:rPr>
      </w:pPr>
    </w:p>
    <w:p w:rsidR="006B59FF" w:rsidRDefault="006B59FF" w:rsidP="006B59FF">
      <w:pPr>
        <w:spacing w:line="320" w:lineRule="exact"/>
        <w:jc w:val="both"/>
        <w:rPr>
          <w:sz w:val="22"/>
          <w:szCs w:val="22"/>
        </w:rPr>
      </w:pPr>
      <w:r w:rsidRPr="00DF3A32">
        <w:rPr>
          <w:sz w:val="22"/>
          <w:szCs w:val="22"/>
          <w:bdr w:val="single" w:sz="4" w:space="0" w:color="auto"/>
        </w:rPr>
        <w:t>QUANDO E COME PRESENTARE LA DOMANDA DI CONTRIBUTO</w:t>
      </w:r>
    </w:p>
    <w:p w:rsidR="006B59FF" w:rsidRDefault="006B59FF" w:rsidP="006B59FF">
      <w:pPr>
        <w:spacing w:line="320" w:lineRule="exact"/>
        <w:ind w:firstLine="360"/>
        <w:jc w:val="both"/>
        <w:rPr>
          <w:sz w:val="22"/>
          <w:szCs w:val="22"/>
        </w:rPr>
      </w:pPr>
      <w:r w:rsidRPr="009E70AA">
        <w:rPr>
          <w:sz w:val="22"/>
          <w:szCs w:val="22"/>
        </w:rPr>
        <w:t xml:space="preserve">La richiesta di contributo deve essere inviata </w:t>
      </w:r>
      <w:r w:rsidRPr="00ED1DF2">
        <w:rPr>
          <w:b/>
          <w:sz w:val="22"/>
          <w:szCs w:val="22"/>
          <w:u w:val="single"/>
        </w:rPr>
        <w:t>al</w:t>
      </w:r>
      <w:r w:rsidR="00ED1DF2" w:rsidRPr="00ED1DF2">
        <w:rPr>
          <w:b/>
          <w:sz w:val="22"/>
          <w:szCs w:val="22"/>
          <w:u w:val="single"/>
        </w:rPr>
        <w:t>la Confederazione Nazionale</w:t>
      </w:r>
      <w:r w:rsidR="00ED1DF2" w:rsidRPr="00ED1DF2">
        <w:rPr>
          <w:b/>
          <w:sz w:val="22"/>
          <w:szCs w:val="22"/>
        </w:rPr>
        <w:t xml:space="preserve"> </w:t>
      </w:r>
      <w:r w:rsidRPr="00ED1DF2">
        <w:rPr>
          <w:b/>
          <w:sz w:val="22"/>
          <w:szCs w:val="22"/>
        </w:rPr>
        <w:t>(</w:t>
      </w:r>
      <w:r w:rsidR="00ED1DF2" w:rsidRPr="00ED1DF2">
        <w:rPr>
          <w:b/>
          <w:sz w:val="22"/>
          <w:szCs w:val="22"/>
        </w:rPr>
        <w:t>e non al Ministero!)</w:t>
      </w:r>
      <w:r w:rsidR="00ED1DF2">
        <w:rPr>
          <w:sz w:val="22"/>
          <w:szCs w:val="22"/>
        </w:rPr>
        <w:t xml:space="preserve"> </w:t>
      </w:r>
      <w:r w:rsidRPr="009E70AA">
        <w:rPr>
          <w:sz w:val="22"/>
          <w:szCs w:val="22"/>
        </w:rPr>
        <w:t xml:space="preserve">a mezzo </w:t>
      </w:r>
      <w:r w:rsidRPr="00DF3A32">
        <w:rPr>
          <w:b/>
          <w:sz w:val="22"/>
          <w:szCs w:val="22"/>
          <w:u w:val="single"/>
        </w:rPr>
        <w:t>Raccomandata A/R</w:t>
      </w:r>
      <w:r w:rsidRPr="009E70AA">
        <w:rPr>
          <w:sz w:val="22"/>
          <w:szCs w:val="22"/>
        </w:rPr>
        <w:t xml:space="preserve"> </w:t>
      </w:r>
      <w:r w:rsidR="00ED1DF2">
        <w:rPr>
          <w:sz w:val="22"/>
          <w:szCs w:val="22"/>
        </w:rPr>
        <w:t>(</w:t>
      </w:r>
      <w:r w:rsidR="00ED1DF2">
        <w:rPr>
          <w:sz w:val="22"/>
          <w:szCs w:val="22"/>
        </w:rPr>
        <w:t xml:space="preserve">via dello Steccuto 38 – 50141 Firenze) </w:t>
      </w:r>
      <w:r w:rsidRPr="009E70AA">
        <w:rPr>
          <w:sz w:val="22"/>
          <w:szCs w:val="22"/>
        </w:rPr>
        <w:t xml:space="preserve">con </w:t>
      </w:r>
      <w:r>
        <w:rPr>
          <w:sz w:val="22"/>
          <w:szCs w:val="22"/>
        </w:rPr>
        <w:t xml:space="preserve">un plico indicante </w:t>
      </w:r>
      <w:r w:rsidRPr="009E70AA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dicitura </w:t>
      </w:r>
      <w:r w:rsidRPr="009E70AA">
        <w:rPr>
          <w:sz w:val="22"/>
          <w:szCs w:val="22"/>
        </w:rPr>
        <w:t>“</w:t>
      </w:r>
      <w:r>
        <w:rPr>
          <w:sz w:val="22"/>
          <w:szCs w:val="22"/>
        </w:rPr>
        <w:t xml:space="preserve">DOMANDA DI </w:t>
      </w:r>
      <w:r w:rsidRPr="009E70AA">
        <w:rPr>
          <w:sz w:val="22"/>
          <w:szCs w:val="22"/>
        </w:rPr>
        <w:t xml:space="preserve">CONTRIBUTO ANNUALE </w:t>
      </w:r>
      <w:r>
        <w:rPr>
          <w:sz w:val="22"/>
          <w:szCs w:val="22"/>
        </w:rPr>
        <w:t xml:space="preserve">D.M.16.11.2017 – ANNO 2017” </w:t>
      </w:r>
      <w:r w:rsidRPr="00361BCF">
        <w:rPr>
          <w:b/>
          <w:sz w:val="22"/>
          <w:szCs w:val="22"/>
          <w:u w:val="single"/>
        </w:rPr>
        <w:t>entro e non oltre il 31/01/2018</w:t>
      </w:r>
      <w:r w:rsidRPr="009E70AA">
        <w:rPr>
          <w:sz w:val="22"/>
          <w:szCs w:val="22"/>
        </w:rPr>
        <w:t xml:space="preserve"> (</w:t>
      </w:r>
      <w:r w:rsidRPr="00DF3A32">
        <w:rPr>
          <w:sz w:val="22"/>
          <w:szCs w:val="22"/>
          <w:u w:val="single"/>
        </w:rPr>
        <w:t>fa fede il timbro di invio apposto dall’ufficio postale</w:t>
      </w:r>
      <w:r w:rsidRPr="009E70AA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6B59FF" w:rsidRPr="009E70AA" w:rsidRDefault="006B59FF" w:rsidP="006B59FF">
      <w:pPr>
        <w:spacing w:line="320" w:lineRule="exact"/>
        <w:ind w:firstLine="360"/>
        <w:jc w:val="both"/>
        <w:rPr>
          <w:sz w:val="22"/>
          <w:szCs w:val="22"/>
        </w:rPr>
      </w:pPr>
    </w:p>
    <w:p w:rsidR="006B59FF" w:rsidRDefault="006B59FF" w:rsidP="006B59FF">
      <w:pPr>
        <w:spacing w:line="320" w:lineRule="exact"/>
        <w:jc w:val="both"/>
        <w:rPr>
          <w:sz w:val="22"/>
          <w:szCs w:val="22"/>
        </w:rPr>
      </w:pPr>
      <w:r w:rsidRPr="006E73BB">
        <w:rPr>
          <w:sz w:val="22"/>
          <w:szCs w:val="22"/>
          <w:bdr w:val="single" w:sz="4" w:space="0" w:color="auto"/>
        </w:rPr>
        <w:t>COSA PRESENTARE</w:t>
      </w:r>
    </w:p>
    <w:p w:rsidR="00ED1DF2" w:rsidRDefault="00ED1DF2" w:rsidP="00ED1DF2">
      <w:pPr>
        <w:spacing w:line="320" w:lineRule="exac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E70AA">
        <w:rPr>
          <w:sz w:val="22"/>
          <w:szCs w:val="22"/>
        </w:rPr>
        <w:t xml:space="preserve">ul sito </w:t>
      </w:r>
      <w:r>
        <w:rPr>
          <w:sz w:val="22"/>
          <w:szCs w:val="22"/>
        </w:rPr>
        <w:t>del Ministero del Lavoro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potete trovare i testi ufficiali del decreto, delle linee guida e del fac-simile di domanda.</w:t>
      </w:r>
    </w:p>
    <w:p w:rsidR="00361BCF" w:rsidRDefault="00361BCF" w:rsidP="00361BCF">
      <w:pPr>
        <w:spacing w:line="320" w:lineRule="exac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maggior chiarezza e semplicità compilativa vi alleghiamo i </w:t>
      </w:r>
      <w:proofErr w:type="spellStart"/>
      <w:r>
        <w:rPr>
          <w:sz w:val="22"/>
          <w:szCs w:val="22"/>
        </w:rPr>
        <w:t>files</w:t>
      </w:r>
      <w:proofErr w:type="spellEnd"/>
      <w:r>
        <w:rPr>
          <w:sz w:val="22"/>
          <w:szCs w:val="22"/>
        </w:rPr>
        <w:t xml:space="preserve"> “scomposti” relativi a: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544C50">
        <w:rPr>
          <w:b/>
          <w:sz w:val="22"/>
          <w:szCs w:val="22"/>
        </w:rPr>
        <w:t>Domanda</w:t>
      </w:r>
      <w:r>
        <w:rPr>
          <w:sz w:val="22"/>
          <w:szCs w:val="22"/>
        </w:rPr>
        <w:t>, unica per tutti i beni oggetto della richiesta;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fac-simile di </w:t>
      </w:r>
      <w:r w:rsidRPr="00544C50">
        <w:rPr>
          <w:b/>
          <w:sz w:val="22"/>
          <w:szCs w:val="22"/>
        </w:rPr>
        <w:t>autocertificazione</w:t>
      </w:r>
      <w:r>
        <w:rPr>
          <w:sz w:val="22"/>
          <w:szCs w:val="22"/>
        </w:rPr>
        <w:t xml:space="preserve"> di iscrizione al registro, da allegare alla domanda;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544C50">
        <w:rPr>
          <w:b/>
          <w:sz w:val="22"/>
          <w:szCs w:val="22"/>
        </w:rPr>
        <w:t xml:space="preserve">Allegato 1, </w:t>
      </w:r>
      <w:r>
        <w:rPr>
          <w:sz w:val="22"/>
          <w:szCs w:val="22"/>
        </w:rPr>
        <w:t>di sintesi, unico per tutti i beni oggetto della richiesta;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544C50">
        <w:rPr>
          <w:b/>
          <w:sz w:val="22"/>
          <w:szCs w:val="22"/>
        </w:rPr>
        <w:t>Allegato 2</w:t>
      </w:r>
      <w:r>
        <w:rPr>
          <w:sz w:val="22"/>
          <w:szCs w:val="22"/>
        </w:rPr>
        <w:t>, da compilare per ciascuna ambulanza od altro veicolo;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544C50">
        <w:rPr>
          <w:b/>
          <w:sz w:val="22"/>
          <w:szCs w:val="22"/>
        </w:rPr>
        <w:t>Allegato 3</w:t>
      </w:r>
      <w:r>
        <w:rPr>
          <w:sz w:val="22"/>
          <w:szCs w:val="22"/>
        </w:rPr>
        <w:t>, da compilare per ciascun bene, sia esso ambulanza, veicolo od altro bene strumentale;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544C50">
        <w:rPr>
          <w:b/>
          <w:sz w:val="22"/>
          <w:szCs w:val="22"/>
        </w:rPr>
        <w:t>Allegato 4</w:t>
      </w:r>
      <w:r>
        <w:rPr>
          <w:sz w:val="22"/>
          <w:szCs w:val="22"/>
        </w:rPr>
        <w:t>, da compilare per ciascuna ambulanza o veicolo;</w:t>
      </w:r>
    </w:p>
    <w:p w:rsidR="00361BCF" w:rsidRDefault="00361BCF" w:rsidP="00361BCF">
      <w:pPr>
        <w:numPr>
          <w:ilvl w:val="0"/>
          <w:numId w:val="3"/>
        </w:numPr>
        <w:spacing w:line="32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scheda di </w:t>
      </w:r>
      <w:r w:rsidRPr="00544C50">
        <w:rPr>
          <w:b/>
          <w:sz w:val="22"/>
          <w:szCs w:val="22"/>
        </w:rPr>
        <w:t>Elenco Fatture</w:t>
      </w:r>
      <w:r>
        <w:rPr>
          <w:sz w:val="22"/>
          <w:szCs w:val="22"/>
        </w:rPr>
        <w:t>, dove riepilogare tutte le fatture allegate alla domanda</w:t>
      </w:r>
    </w:p>
    <w:p w:rsidR="006B59FF" w:rsidRDefault="006B59FF" w:rsidP="006B59FF">
      <w:pPr>
        <w:spacing w:line="320" w:lineRule="exact"/>
        <w:ind w:firstLine="360"/>
        <w:jc w:val="both"/>
        <w:rPr>
          <w:sz w:val="22"/>
          <w:szCs w:val="22"/>
        </w:rPr>
      </w:pPr>
    </w:p>
    <w:p w:rsidR="006B59FF" w:rsidRDefault="006B59FF" w:rsidP="006B59FF">
      <w:pPr>
        <w:spacing w:line="320" w:lineRule="exact"/>
        <w:jc w:val="both"/>
        <w:rPr>
          <w:sz w:val="22"/>
          <w:szCs w:val="22"/>
        </w:rPr>
      </w:pPr>
      <w:r w:rsidRPr="006E73BB">
        <w:rPr>
          <w:sz w:val="22"/>
          <w:szCs w:val="22"/>
          <w:bdr w:val="single" w:sz="4" w:space="0" w:color="auto"/>
        </w:rPr>
        <w:t>COSA ALLEGARE</w:t>
      </w:r>
    </w:p>
    <w:p w:rsidR="006B59FF" w:rsidRDefault="006B59FF" w:rsidP="006B59FF">
      <w:pPr>
        <w:spacing w:line="320" w:lineRule="exac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Nello stesso plico della domanda di contributo i</w:t>
      </w:r>
      <w:r w:rsidRPr="009E70AA">
        <w:rPr>
          <w:sz w:val="22"/>
          <w:szCs w:val="22"/>
        </w:rPr>
        <w:t>l Ministero richiede inoltre che venga inviata la documentazione comprovante il pagamento (</w:t>
      </w:r>
      <w:r w:rsidRPr="006E73BB">
        <w:rPr>
          <w:sz w:val="22"/>
          <w:szCs w:val="22"/>
          <w:u w:val="single"/>
        </w:rPr>
        <w:t>quietanza</w:t>
      </w:r>
      <w:r w:rsidRPr="009E70AA">
        <w:rPr>
          <w:sz w:val="22"/>
          <w:szCs w:val="22"/>
        </w:rPr>
        <w:t xml:space="preserve">) delle fatture di acquisto, delle rate o dei canoni di leasing. Laddove il pagamento al momento della presentazione della domanda sia già stato effettuato, su tali fatture dovrà essere riportata la dicitura “pagato” con timbro e firma leggibile del fornitore o della società di leasing, oppure dovrà essere allegata la copia conforme della documentazione comprovante il pagamento (copia bonifico, estratto conto bancario, </w:t>
      </w:r>
      <w:proofErr w:type="spellStart"/>
      <w:r w:rsidRPr="009E70AA"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>)</w:t>
      </w:r>
      <w:r w:rsidRPr="009E70AA">
        <w:rPr>
          <w:sz w:val="22"/>
          <w:szCs w:val="22"/>
        </w:rPr>
        <w:t xml:space="preserve">. Nel caso in cui invece al momento della presentazione della domanda non sia ancora possibile fornire la documentazione attestante il pagamento delle fatture, l’Associazione deve comunque </w:t>
      </w:r>
      <w:r>
        <w:rPr>
          <w:sz w:val="22"/>
          <w:szCs w:val="22"/>
        </w:rPr>
        <w:t>allegare alla domanda</w:t>
      </w:r>
      <w:r w:rsidRPr="009E70AA">
        <w:rPr>
          <w:sz w:val="22"/>
          <w:szCs w:val="22"/>
        </w:rPr>
        <w:t xml:space="preserve"> le fatture (insieme agli altri documenti previsti) e trasmettere le relative quietanze - ad integrazione della domanda – entro il 31 marzo 201</w:t>
      </w:r>
      <w:r>
        <w:rPr>
          <w:sz w:val="22"/>
          <w:szCs w:val="22"/>
        </w:rPr>
        <w:t>8</w:t>
      </w:r>
      <w:r w:rsidRPr="009E70AA">
        <w:rPr>
          <w:sz w:val="22"/>
          <w:szCs w:val="22"/>
        </w:rPr>
        <w:t>.</w:t>
      </w:r>
      <w:r w:rsidRPr="009E70AA">
        <w:rPr>
          <w:sz w:val="22"/>
          <w:szCs w:val="22"/>
        </w:rPr>
        <w:tab/>
      </w:r>
    </w:p>
    <w:p w:rsidR="006B59FF" w:rsidRDefault="006B59FF" w:rsidP="006B59FF">
      <w:pPr>
        <w:spacing w:line="320" w:lineRule="exac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Ciascuna dichiarazione </w:t>
      </w:r>
      <w:r w:rsidRPr="00544C50">
        <w:rPr>
          <w:sz w:val="22"/>
          <w:szCs w:val="22"/>
        </w:rPr>
        <w:t xml:space="preserve">deve </w:t>
      </w:r>
      <w:r>
        <w:rPr>
          <w:sz w:val="22"/>
          <w:szCs w:val="22"/>
        </w:rPr>
        <w:t>essere accompagnata</w:t>
      </w:r>
      <w:r w:rsidRPr="00544C50">
        <w:rPr>
          <w:sz w:val="22"/>
          <w:szCs w:val="22"/>
        </w:rPr>
        <w:t xml:space="preserve"> dalla </w:t>
      </w:r>
      <w:r w:rsidRPr="009E70AA">
        <w:rPr>
          <w:sz w:val="22"/>
          <w:szCs w:val="22"/>
          <w:u w:val="single"/>
        </w:rPr>
        <w:t>fotocopia del documento di identità del Legale Rappresentante</w:t>
      </w:r>
      <w:r>
        <w:rPr>
          <w:sz w:val="22"/>
          <w:szCs w:val="22"/>
        </w:rPr>
        <w:t xml:space="preserve">. </w:t>
      </w:r>
    </w:p>
    <w:p w:rsidR="006B59FF" w:rsidRDefault="006B59FF" w:rsidP="006B59FF">
      <w:pPr>
        <w:spacing w:line="320" w:lineRule="exact"/>
        <w:ind w:firstLine="360"/>
        <w:jc w:val="both"/>
        <w:rPr>
          <w:sz w:val="22"/>
          <w:szCs w:val="22"/>
        </w:rPr>
      </w:pPr>
      <w:r w:rsidRPr="009E70AA">
        <w:rPr>
          <w:sz w:val="22"/>
          <w:szCs w:val="22"/>
        </w:rPr>
        <w:t xml:space="preserve">Laddove la documentazione da allegare viene richiesta in </w:t>
      </w:r>
      <w:r>
        <w:rPr>
          <w:sz w:val="22"/>
          <w:szCs w:val="22"/>
        </w:rPr>
        <w:t>“</w:t>
      </w:r>
      <w:r w:rsidRPr="009E70AA">
        <w:rPr>
          <w:sz w:val="22"/>
          <w:szCs w:val="22"/>
        </w:rPr>
        <w:t>COPIA CONFORME ALL’ORIGINALE</w:t>
      </w:r>
      <w:r>
        <w:rPr>
          <w:sz w:val="22"/>
          <w:szCs w:val="22"/>
        </w:rPr>
        <w:t>”</w:t>
      </w:r>
      <w:r w:rsidRPr="009E70AA">
        <w:rPr>
          <w:sz w:val="22"/>
          <w:szCs w:val="22"/>
        </w:rPr>
        <w:t xml:space="preserve">, è sufficiente che il Legale Rappresentante </w:t>
      </w:r>
      <w:r>
        <w:rPr>
          <w:sz w:val="22"/>
          <w:szCs w:val="22"/>
        </w:rPr>
        <w:t>riporti</w:t>
      </w:r>
      <w:r w:rsidRPr="009E70AA">
        <w:rPr>
          <w:sz w:val="22"/>
          <w:szCs w:val="22"/>
        </w:rPr>
        <w:t xml:space="preserve"> in calce (o sul retro) alla copia dei documenti stessi </w:t>
      </w:r>
      <w:r>
        <w:rPr>
          <w:sz w:val="22"/>
          <w:szCs w:val="22"/>
        </w:rPr>
        <w:t>la seguente dichiarazione firmata</w:t>
      </w:r>
      <w:r w:rsidRPr="009E70AA">
        <w:rPr>
          <w:sz w:val="22"/>
          <w:szCs w:val="22"/>
        </w:rPr>
        <w:t>:</w:t>
      </w:r>
    </w:p>
    <w:p w:rsidR="006B59FF" w:rsidRPr="009E70AA" w:rsidRDefault="006B59FF" w:rsidP="006B5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22"/>
          <w:szCs w:val="22"/>
        </w:rPr>
      </w:pPr>
      <w:r w:rsidRPr="009E70AA">
        <w:rPr>
          <w:sz w:val="22"/>
          <w:szCs w:val="22"/>
        </w:rPr>
        <w:t>Dichiarazione sostitutiva dell’atto di notorietà ai sensi del D.P.R. 28 dicembre 2000 n. 445</w:t>
      </w:r>
    </w:p>
    <w:p w:rsidR="006B59FF" w:rsidRPr="009E70AA" w:rsidRDefault="006B59FF" w:rsidP="006B5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22"/>
          <w:szCs w:val="22"/>
        </w:rPr>
      </w:pPr>
      <w:r w:rsidRPr="009E70AA">
        <w:rPr>
          <w:sz w:val="22"/>
          <w:szCs w:val="22"/>
        </w:rPr>
        <w:t xml:space="preserve">Il sottoscritto _______ nato a _____ il ______ CF ______ in qualità di rappresentante legale della ________ dichiara che la presente </w:t>
      </w:r>
      <w:r>
        <w:rPr>
          <w:sz w:val="22"/>
          <w:szCs w:val="22"/>
        </w:rPr>
        <w:t>copia E’</w:t>
      </w:r>
      <w:r w:rsidRPr="009E70AA">
        <w:rPr>
          <w:sz w:val="22"/>
          <w:szCs w:val="22"/>
        </w:rPr>
        <w:t xml:space="preserve"> CONFORME ALL’ORIGINALE</w:t>
      </w:r>
    </w:p>
    <w:p w:rsidR="006B59FF" w:rsidRPr="009E70AA" w:rsidRDefault="006B59FF" w:rsidP="006B5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22"/>
          <w:szCs w:val="22"/>
        </w:rPr>
      </w:pPr>
      <w:r w:rsidRPr="009E70AA">
        <w:rPr>
          <w:sz w:val="22"/>
          <w:szCs w:val="22"/>
        </w:rPr>
        <w:t>(Timbro e firma)</w:t>
      </w:r>
    </w:p>
    <w:p w:rsidR="006B59FF" w:rsidRDefault="006B59FF" w:rsidP="006B59FF">
      <w:pPr>
        <w:spacing w:line="320" w:lineRule="exact"/>
        <w:ind w:firstLine="426"/>
        <w:jc w:val="both"/>
        <w:rPr>
          <w:b/>
          <w:sz w:val="22"/>
          <w:szCs w:val="22"/>
        </w:rPr>
      </w:pPr>
      <w:r w:rsidRPr="009E70AA">
        <w:rPr>
          <w:b/>
          <w:sz w:val="22"/>
          <w:szCs w:val="22"/>
        </w:rPr>
        <w:t>Si raccomanda di allegare scrupolosamente quanto richiesto dal formulario ufficiale e dalle linee guida per la compilazione.</w:t>
      </w:r>
    </w:p>
    <w:p w:rsidR="006B59FF" w:rsidRPr="009E70AA" w:rsidRDefault="006B59FF" w:rsidP="006B59FF">
      <w:pPr>
        <w:spacing w:line="320" w:lineRule="exact"/>
        <w:ind w:firstLine="426"/>
        <w:jc w:val="both"/>
        <w:rPr>
          <w:b/>
          <w:sz w:val="22"/>
          <w:szCs w:val="22"/>
        </w:rPr>
      </w:pPr>
    </w:p>
    <w:p w:rsidR="006B59FF" w:rsidRDefault="006B59FF" w:rsidP="006B59FF">
      <w:pPr>
        <w:spacing w:line="320" w:lineRule="exact"/>
        <w:ind w:firstLine="360"/>
        <w:jc w:val="both"/>
        <w:rPr>
          <w:sz w:val="22"/>
          <w:szCs w:val="22"/>
        </w:rPr>
      </w:pPr>
      <w:r w:rsidRPr="006E73BB">
        <w:rPr>
          <w:sz w:val="22"/>
          <w:szCs w:val="22"/>
          <w:bdr w:val="single" w:sz="4" w:space="0" w:color="auto"/>
        </w:rPr>
        <w:lastRenderedPageBreak/>
        <w:t>ULTERIORI PRECISAZIONI</w:t>
      </w:r>
    </w:p>
    <w:p w:rsidR="006B59FF" w:rsidRDefault="006B59FF" w:rsidP="006B59FF">
      <w:pPr>
        <w:spacing w:line="320" w:lineRule="exact"/>
        <w:ind w:firstLine="360"/>
        <w:jc w:val="both"/>
        <w:rPr>
          <w:sz w:val="22"/>
          <w:szCs w:val="22"/>
        </w:rPr>
      </w:pPr>
      <w:r w:rsidRPr="009E70AA">
        <w:rPr>
          <w:sz w:val="22"/>
          <w:szCs w:val="22"/>
        </w:rPr>
        <w:t>Si ricorda che</w:t>
      </w:r>
      <w:r>
        <w:rPr>
          <w:sz w:val="22"/>
          <w:szCs w:val="22"/>
        </w:rPr>
        <w:t>:</w:t>
      </w:r>
    </w:p>
    <w:p w:rsidR="006B59FF" w:rsidRDefault="006B59FF" w:rsidP="006B59FF">
      <w:pPr>
        <w:numPr>
          <w:ilvl w:val="0"/>
          <w:numId w:val="1"/>
        </w:numPr>
        <w:spacing w:line="320" w:lineRule="exact"/>
        <w:ind w:left="426"/>
        <w:jc w:val="both"/>
        <w:rPr>
          <w:sz w:val="22"/>
          <w:szCs w:val="22"/>
        </w:rPr>
      </w:pPr>
      <w:r w:rsidRPr="009E70AA">
        <w:rPr>
          <w:sz w:val="22"/>
          <w:szCs w:val="22"/>
        </w:rPr>
        <w:t>non è possibile richiedere il contributo sull’acquisto se si è già usufruito dell</w:t>
      </w:r>
      <w:r>
        <w:rPr>
          <w:sz w:val="22"/>
          <w:szCs w:val="22"/>
        </w:rPr>
        <w:t xml:space="preserve">a riduzione pari all’aliquota IVA </w:t>
      </w:r>
      <w:r w:rsidRPr="009E70AA">
        <w:rPr>
          <w:sz w:val="22"/>
          <w:szCs w:val="22"/>
        </w:rPr>
        <w:t xml:space="preserve">direttamente dal fornitore </w:t>
      </w:r>
    </w:p>
    <w:p w:rsidR="006B59FF" w:rsidRPr="009E70AA" w:rsidRDefault="006B59FF" w:rsidP="006B59FF">
      <w:pPr>
        <w:numPr>
          <w:ilvl w:val="0"/>
          <w:numId w:val="1"/>
        </w:numPr>
        <w:spacing w:line="320" w:lineRule="exact"/>
        <w:ind w:left="426"/>
        <w:jc w:val="both"/>
        <w:rPr>
          <w:sz w:val="22"/>
          <w:szCs w:val="22"/>
        </w:rPr>
      </w:pPr>
      <w:r w:rsidRPr="009E70AA">
        <w:rPr>
          <w:sz w:val="22"/>
          <w:szCs w:val="22"/>
        </w:rPr>
        <w:t xml:space="preserve">i beni oggetto del contributo </w:t>
      </w:r>
      <w:r w:rsidRPr="00594CBF">
        <w:rPr>
          <w:b/>
          <w:sz w:val="22"/>
          <w:szCs w:val="22"/>
        </w:rPr>
        <w:t xml:space="preserve">non possono essere ceduti né destinati ad attività diverse </w:t>
      </w:r>
      <w:r>
        <w:rPr>
          <w:b/>
          <w:sz w:val="22"/>
          <w:szCs w:val="22"/>
        </w:rPr>
        <w:t>per</w:t>
      </w:r>
      <w:r w:rsidRPr="00594CBF">
        <w:rPr>
          <w:b/>
          <w:sz w:val="22"/>
          <w:szCs w:val="22"/>
        </w:rPr>
        <w:t xml:space="preserve"> 5 anni</w:t>
      </w:r>
      <w:r w:rsidRPr="009E70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salvo autorizzazione e solo in </w:t>
      </w:r>
      <w:r w:rsidRPr="009E70AA">
        <w:rPr>
          <w:sz w:val="22"/>
          <w:szCs w:val="22"/>
        </w:rPr>
        <w:t>favore di altre associazioni di volontariato.</w:t>
      </w:r>
    </w:p>
    <w:p w:rsidR="006B59FF" w:rsidRDefault="006B59FF" w:rsidP="006B59FF">
      <w:pPr>
        <w:spacing w:line="320" w:lineRule="exact"/>
        <w:ind w:firstLine="426"/>
        <w:jc w:val="both"/>
        <w:rPr>
          <w:sz w:val="22"/>
          <w:szCs w:val="22"/>
        </w:rPr>
      </w:pPr>
    </w:p>
    <w:p w:rsidR="006B59FF" w:rsidRDefault="006B59FF" w:rsidP="006B59FF">
      <w:pPr>
        <w:spacing w:line="320" w:lineRule="exac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Tutta la documentazione (domanda, modulistica, allegati, elenco fatture) deve essere presentata anche in forma </w:t>
      </w:r>
      <w:r w:rsidRPr="00467DA1">
        <w:rPr>
          <w:b/>
          <w:sz w:val="22"/>
          <w:szCs w:val="22"/>
          <w:u w:val="single"/>
        </w:rPr>
        <w:t>digitale</w:t>
      </w:r>
      <w:r>
        <w:rPr>
          <w:sz w:val="22"/>
          <w:szCs w:val="22"/>
        </w:rPr>
        <w:t xml:space="preserve">, salvata su un CD / chiavetta </w:t>
      </w:r>
      <w:proofErr w:type="spellStart"/>
      <w:r>
        <w:rPr>
          <w:sz w:val="22"/>
          <w:szCs w:val="22"/>
        </w:rPr>
        <w:t>usb</w:t>
      </w:r>
      <w:proofErr w:type="spellEnd"/>
      <w:r>
        <w:rPr>
          <w:sz w:val="22"/>
          <w:szCs w:val="22"/>
        </w:rPr>
        <w:t xml:space="preserve"> oppure inviata tramite mail all’indirizzo </w:t>
      </w:r>
      <w:hyperlink r:id="rId6" w:history="1">
        <w:r w:rsidRPr="008009D6">
          <w:rPr>
            <w:rStyle w:val="Collegamentoipertestuale"/>
            <w:sz w:val="22"/>
            <w:szCs w:val="22"/>
          </w:rPr>
          <w:t>rete@misericordie.org</w:t>
        </w:r>
      </w:hyperlink>
      <w:r>
        <w:rPr>
          <w:sz w:val="22"/>
          <w:szCs w:val="22"/>
        </w:rPr>
        <w:t xml:space="preserve"> .</w:t>
      </w:r>
    </w:p>
    <w:p w:rsidR="006B59FF" w:rsidRDefault="006B59FF" w:rsidP="006B59FF">
      <w:pPr>
        <w:spacing w:line="320" w:lineRule="exact"/>
        <w:ind w:firstLine="426"/>
        <w:jc w:val="both"/>
        <w:rPr>
          <w:sz w:val="22"/>
          <w:szCs w:val="22"/>
        </w:rPr>
      </w:pPr>
    </w:p>
    <w:p w:rsidR="00374EBD" w:rsidRDefault="00361BCF" w:rsidP="00361BCF">
      <w:pPr>
        <w:ind w:firstLine="426"/>
        <w:jc w:val="both"/>
      </w:pPr>
      <w:r>
        <w:rPr>
          <w:sz w:val="22"/>
          <w:szCs w:val="22"/>
        </w:rPr>
        <w:t>L</w:t>
      </w:r>
      <w:r w:rsidR="006B59FF">
        <w:rPr>
          <w:sz w:val="22"/>
          <w:szCs w:val="22"/>
        </w:rPr>
        <w:t xml:space="preserve">a Confederazione assicura ogni possibile assistenza e supporto alle proprie associate per eventuali dubbi nonché per la corretta compilazione della modulistica e la raccolta della documentazione necessaria. Per ogni necessità potete </w:t>
      </w:r>
      <w:r w:rsidR="006B59FF" w:rsidRPr="00361BCF">
        <w:rPr>
          <w:b/>
          <w:sz w:val="22"/>
          <w:szCs w:val="22"/>
        </w:rPr>
        <w:t>contattare i nostri uffici centrali</w:t>
      </w:r>
      <w:r w:rsidR="006B59FF">
        <w:rPr>
          <w:sz w:val="22"/>
          <w:szCs w:val="22"/>
        </w:rPr>
        <w:t xml:space="preserve"> scrivendo all’indirizzo mail</w:t>
      </w:r>
      <w:bookmarkStart w:id="0" w:name="_GoBack"/>
      <w:bookmarkEnd w:id="0"/>
      <w:r w:rsidR="006B59FF">
        <w:rPr>
          <w:sz w:val="22"/>
          <w:szCs w:val="22"/>
        </w:rPr>
        <w:t xml:space="preserve"> sopra indicato oppure telefonando al numero 055.3261361</w:t>
      </w:r>
    </w:p>
    <w:sectPr w:rsidR="00374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B40"/>
    <w:multiLevelType w:val="hybridMultilevel"/>
    <w:tmpl w:val="6CF0B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761E4"/>
    <w:multiLevelType w:val="hybridMultilevel"/>
    <w:tmpl w:val="6ED4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66E55"/>
    <w:multiLevelType w:val="hybridMultilevel"/>
    <w:tmpl w:val="19D2F7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F"/>
    <w:rsid w:val="00197E93"/>
    <w:rsid w:val="00361BCF"/>
    <w:rsid w:val="00374EBD"/>
    <w:rsid w:val="006B59FF"/>
    <w:rsid w:val="00E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5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5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e@misericord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DelBianco</dc:creator>
  <cp:lastModifiedBy>Andrea DelBianco</cp:lastModifiedBy>
  <cp:revision>1</cp:revision>
  <dcterms:created xsi:type="dcterms:W3CDTF">2018-01-03T15:42:00Z</dcterms:created>
  <dcterms:modified xsi:type="dcterms:W3CDTF">2018-01-03T16:07:00Z</dcterms:modified>
</cp:coreProperties>
</file>